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上 诉 状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上诉人一（原审被告）：刘某羽 女 汉族 1953年6月6日生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身份证号：501030195306060****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住址：S省M市安民镇6组 </w:t>
      </w:r>
      <w:bookmarkStart w:id="0" w:name="_GoBack"/>
      <w:bookmarkEnd w:id="0"/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上诉人二（原审被告）：凌某志 男 汉族 1949年5月18日生 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住址：S省M市安民镇艾米街20附3号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身份证号：50103019490518****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手机：1813322****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被上诉人一：王某丽 女 汉族 1976年5月6日生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住址：S省M市安民镇6组 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身份证号：5010301976050****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被上诉人二：林某雪 女 汉族 1999年1月16日生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住址：S省M市安民镇6组 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身份证号：51018319990116****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上诉人因共有物分割纠纷一案，不服M市人民法院作出的（2017）C 01**民初1**号民事判决，现提出上诉。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上诉请求：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请求撤销M市人民法院作出的（2017）C 01**民初1**号民事判决第一项、第二项判决，改判两被上诉人不拥有安民镇W小区1栋1单元5楼3号房的60平米房屋共同共有权。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一、二审的诉讼费用由两上诉人承担。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上诉人认为，一审法院认定事实不清，适用法律不当，适用程序不当，两被上诉人不享有安民镇W小区1栋1单元5楼3号房的60平米房屋共同共有权。理由如下：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诉争房屋系两上诉人共有。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诉争房屋的房权证和土地权证登记的权利人为刘某羽和凌某志，且诉争房屋的购买款也系刘某羽支付。根据《物权法》第十四条之规定：“不动产物权的设立、变更、转让和消灭，依照法律规定应当登记的，自记载于不动产登记簿时发生效力。”又根据第十七条之规定：“不动产权属证书是权利人享有该不动产物权的证明”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本案被上诉人并没有提供足以证明诉争房屋登记错误的证据，根据物权法定的原则，诉争房屋应系两上诉人共同财产。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原审法院以凌某志、凌某红放弃安置房为理由，判决两被上诉人享有诉争房屋的共同共有权属于认定事实错误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被上诉人提供了一份《M市房屋搬迁补偿安置补充合同》，该合同有凌某红和凌某志的签字，原审法院就认定凌某红和凌某志放弃了安置房。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上诉人认为，原审法院以偏概全，一叶障目，没有综合全案其他的证据材料进行分析。《M市房屋搬迁补偿安置补充合同》（以下简称‘补充合同’）签订的时间是2009年1月10日，此时，凌某红和王某丽尚没有离婚，也不可能预料到会离婚，在《补充合同》签字是比较随意的，也可以说是代表性的，否则，就无法解释为什么最后在房屋产权证上签字还有凌某志的名字。既然本案中出现了两份互相矛盾的证据即《补充合同》和房屋产权证，原审法院应比较两份证据的效力，上诉人认为，房屋产权证属于公文书，其证据效力远大于《补充合同》。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另外，假设可以认定凌某红在《补充合同》上签字就意味着对共有财产权的处分的话，那么，王某丽和凌某红其时尚为夫妻，凌某红的签字行为即代表夫妻二人的意思表示，王某丽也不应享受诉争房屋的共同共有权。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本案适用程序错误。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本案诉争事实已由原审法院作出（2016）C 01**民初1**号民事判决，该判决作出后，被上诉人并没有上诉，已经产生了既判力效力。但原审法院又于2017年1月13日立案受理，显然违反了‘一事不再理’的原则。即使可以认为被上诉人提供了新的证据，也只能按照审判监督程序进行审理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综上，恳请贵院撤销（2017）C 01**民初1**号民事判决，支持上诉人的上诉请求。</w:t>
      </w:r>
    </w:p>
    <w:p>
      <w:pPr>
        <w:numPr>
          <w:ilvl w:val="0"/>
          <w:numId w:val="0"/>
        </w:numPr>
        <w:ind w:firstLine="56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此致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D市中级人民法院</w:t>
      </w:r>
    </w:p>
    <w:p>
      <w:pPr>
        <w:numPr>
          <w:ilvl w:val="0"/>
          <w:numId w:val="0"/>
        </w:numPr>
        <w:ind w:firstLine="560"/>
        <w:jc w:val="right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上诉人：凌某志</w:t>
      </w:r>
    </w:p>
    <w:p>
      <w:pPr>
        <w:numPr>
          <w:ilvl w:val="0"/>
          <w:numId w:val="0"/>
        </w:numPr>
        <w:ind w:firstLine="560"/>
        <w:jc w:val="right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凌某红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lang w:val="en-US" w:eastAsia="zh-CN"/>
        </w:rPr>
        <w:t>2017年  月  日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38AA4"/>
    <w:multiLevelType w:val="singleLevel"/>
    <w:tmpl w:val="58E38AA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E38BAA"/>
    <w:multiLevelType w:val="singleLevel"/>
    <w:tmpl w:val="58E38BA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215C"/>
    <w:rsid w:val="00920B8B"/>
    <w:rsid w:val="025247C0"/>
    <w:rsid w:val="030D43E7"/>
    <w:rsid w:val="03AA5D6C"/>
    <w:rsid w:val="03B622E1"/>
    <w:rsid w:val="04133D0B"/>
    <w:rsid w:val="05550AFA"/>
    <w:rsid w:val="061E469E"/>
    <w:rsid w:val="06A12320"/>
    <w:rsid w:val="07D06EE8"/>
    <w:rsid w:val="07D23B3F"/>
    <w:rsid w:val="084D4C8C"/>
    <w:rsid w:val="084F6880"/>
    <w:rsid w:val="092205A5"/>
    <w:rsid w:val="095D573E"/>
    <w:rsid w:val="0B0942A2"/>
    <w:rsid w:val="0E2606DC"/>
    <w:rsid w:val="0F8A2468"/>
    <w:rsid w:val="0F9602B5"/>
    <w:rsid w:val="10B13846"/>
    <w:rsid w:val="11E86CD2"/>
    <w:rsid w:val="12593D37"/>
    <w:rsid w:val="12C3698A"/>
    <w:rsid w:val="12F714C7"/>
    <w:rsid w:val="150F5BDC"/>
    <w:rsid w:val="15273EEC"/>
    <w:rsid w:val="15B7102B"/>
    <w:rsid w:val="17251C25"/>
    <w:rsid w:val="19891590"/>
    <w:rsid w:val="1A264882"/>
    <w:rsid w:val="1AB10D32"/>
    <w:rsid w:val="1E32712B"/>
    <w:rsid w:val="1E3C15BA"/>
    <w:rsid w:val="1E99734A"/>
    <w:rsid w:val="20291829"/>
    <w:rsid w:val="20802AFA"/>
    <w:rsid w:val="2256168B"/>
    <w:rsid w:val="22ED169D"/>
    <w:rsid w:val="24107F31"/>
    <w:rsid w:val="25637940"/>
    <w:rsid w:val="26B34E0F"/>
    <w:rsid w:val="273E022B"/>
    <w:rsid w:val="27FB3ACB"/>
    <w:rsid w:val="2886582D"/>
    <w:rsid w:val="2A0014F5"/>
    <w:rsid w:val="2C4B08E3"/>
    <w:rsid w:val="2CF00CD3"/>
    <w:rsid w:val="2EC12124"/>
    <w:rsid w:val="2F1E7A81"/>
    <w:rsid w:val="2F2B2D75"/>
    <w:rsid w:val="2F4277F6"/>
    <w:rsid w:val="2F9E0AAC"/>
    <w:rsid w:val="317D78DC"/>
    <w:rsid w:val="359A518D"/>
    <w:rsid w:val="36742B95"/>
    <w:rsid w:val="368F0B0F"/>
    <w:rsid w:val="37305F8B"/>
    <w:rsid w:val="37C31F94"/>
    <w:rsid w:val="381454DC"/>
    <w:rsid w:val="39370E33"/>
    <w:rsid w:val="3A3271B6"/>
    <w:rsid w:val="3C3856AF"/>
    <w:rsid w:val="3E030785"/>
    <w:rsid w:val="3E0372D8"/>
    <w:rsid w:val="3E7E7B1D"/>
    <w:rsid w:val="3EB5648F"/>
    <w:rsid w:val="3F071709"/>
    <w:rsid w:val="3FB7344B"/>
    <w:rsid w:val="41EC0AB1"/>
    <w:rsid w:val="42C77DC3"/>
    <w:rsid w:val="43063BB5"/>
    <w:rsid w:val="43D6475F"/>
    <w:rsid w:val="43E228F8"/>
    <w:rsid w:val="44D87B87"/>
    <w:rsid w:val="44E83EB5"/>
    <w:rsid w:val="45146ED9"/>
    <w:rsid w:val="46555C6A"/>
    <w:rsid w:val="468D3015"/>
    <w:rsid w:val="47C73A19"/>
    <w:rsid w:val="4817283F"/>
    <w:rsid w:val="4DD048C1"/>
    <w:rsid w:val="4F0A01B5"/>
    <w:rsid w:val="4F5F7F2F"/>
    <w:rsid w:val="4FA7013A"/>
    <w:rsid w:val="4FB840B1"/>
    <w:rsid w:val="517B65F6"/>
    <w:rsid w:val="51FA67EB"/>
    <w:rsid w:val="52970024"/>
    <w:rsid w:val="537328A6"/>
    <w:rsid w:val="539C6834"/>
    <w:rsid w:val="53F503C5"/>
    <w:rsid w:val="54956890"/>
    <w:rsid w:val="551B52B9"/>
    <w:rsid w:val="55267C4D"/>
    <w:rsid w:val="55B57135"/>
    <w:rsid w:val="57510D24"/>
    <w:rsid w:val="578C42ED"/>
    <w:rsid w:val="5A1A1285"/>
    <w:rsid w:val="5AA20561"/>
    <w:rsid w:val="5AEB3FEE"/>
    <w:rsid w:val="5B3B1928"/>
    <w:rsid w:val="5C092F95"/>
    <w:rsid w:val="5C4F6085"/>
    <w:rsid w:val="5C962295"/>
    <w:rsid w:val="5CD420FE"/>
    <w:rsid w:val="5CD42B14"/>
    <w:rsid w:val="5E2E1C26"/>
    <w:rsid w:val="5FE27458"/>
    <w:rsid w:val="60080FA3"/>
    <w:rsid w:val="609E162F"/>
    <w:rsid w:val="61902C46"/>
    <w:rsid w:val="61AC4665"/>
    <w:rsid w:val="61EC0D28"/>
    <w:rsid w:val="61F8210F"/>
    <w:rsid w:val="623B42AC"/>
    <w:rsid w:val="62826ED7"/>
    <w:rsid w:val="6376142F"/>
    <w:rsid w:val="648F3F9A"/>
    <w:rsid w:val="64FB753A"/>
    <w:rsid w:val="660A3307"/>
    <w:rsid w:val="673561C5"/>
    <w:rsid w:val="67A3626E"/>
    <w:rsid w:val="67B727CC"/>
    <w:rsid w:val="684D5004"/>
    <w:rsid w:val="691A09FB"/>
    <w:rsid w:val="6A365F95"/>
    <w:rsid w:val="6C7C3307"/>
    <w:rsid w:val="6D165A39"/>
    <w:rsid w:val="6D693D75"/>
    <w:rsid w:val="6E7851C4"/>
    <w:rsid w:val="6FB35D1C"/>
    <w:rsid w:val="70861BE2"/>
    <w:rsid w:val="7145277D"/>
    <w:rsid w:val="740F307A"/>
    <w:rsid w:val="74EC40AE"/>
    <w:rsid w:val="753213B1"/>
    <w:rsid w:val="764D7637"/>
    <w:rsid w:val="76C92570"/>
    <w:rsid w:val="7B56515A"/>
    <w:rsid w:val="7D1E7B23"/>
    <w:rsid w:val="7DBA749D"/>
    <w:rsid w:val="7DFC2342"/>
    <w:rsid w:val="7E2D4DD4"/>
    <w:rsid w:val="7F410DAD"/>
    <w:rsid w:val="7F520683"/>
    <w:rsid w:val="7FE61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yuankaiming</dc:creator>
  <cp:lastModifiedBy>沙漠之舟：袁律</cp:lastModifiedBy>
  <dcterms:modified xsi:type="dcterms:W3CDTF">2021-03-28T08:44:38Z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